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FE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tbl>
      <w:tblPr>
        <w:tblStyle w:val="2"/>
        <w:tblW w:w="141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2407"/>
        <w:gridCol w:w="919"/>
        <w:gridCol w:w="1416"/>
        <w:gridCol w:w="1594"/>
        <w:gridCol w:w="950"/>
        <w:gridCol w:w="1005"/>
        <w:gridCol w:w="977"/>
        <w:gridCol w:w="1060"/>
        <w:gridCol w:w="783"/>
        <w:gridCol w:w="1181"/>
        <w:gridCol w:w="1181"/>
      </w:tblGrid>
      <w:tr w14:paraId="6EA54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10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EFE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铁东区巡堤查险责任人清单</w:t>
            </w:r>
          </w:p>
        </w:tc>
      </w:tr>
      <w:tr w14:paraId="579FD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9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F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河流堤防名称</w:t>
            </w: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7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区级行政责任人</w:t>
            </w:r>
          </w:p>
        </w:tc>
        <w:tc>
          <w:tcPr>
            <w:tcW w:w="3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F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乡镇街巡堤查险责任人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9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技术责任人</w:t>
            </w:r>
          </w:p>
        </w:tc>
        <w:tc>
          <w:tcPr>
            <w:tcW w:w="3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村责任人</w:t>
            </w:r>
          </w:p>
        </w:tc>
      </w:tr>
      <w:tr w14:paraId="6C40B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C9A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E95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0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姓 名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D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职务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7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区  段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5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2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职务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1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6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职  务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4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村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0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5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职务</w:t>
            </w:r>
          </w:p>
        </w:tc>
      </w:tr>
      <w:tr w14:paraId="096A3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0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6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叶赫河堤防护岸工程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0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薛英辉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E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副区长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5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双合村至叶赫村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E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戴宏伟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E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副镇长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8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刘树忠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6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站员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B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双合村</w:t>
            </w:r>
          </w:p>
          <w:p w14:paraId="16D0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营盘村       叶赫村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E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高强</w:t>
            </w:r>
          </w:p>
          <w:p w14:paraId="7495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刘聪       荣新波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E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村书记、主任     村书记、主任村书记、主任</w:t>
            </w:r>
          </w:p>
        </w:tc>
      </w:tr>
      <w:tr w14:paraId="2D216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8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4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四平市铁东区叶赫河干流（6+370-K9+670段）治理工程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0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薛英辉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1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副区长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0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叶赫村至张家村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9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戴宏伟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2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副镇长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F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刘树忠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D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站员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9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叶赫村     张家村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B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荣新波     李国财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0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村书记、主任 村书记、主任</w:t>
            </w:r>
          </w:p>
        </w:tc>
      </w:tr>
      <w:tr w14:paraId="1D212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D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3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3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四平市铁东区叶赫河干流（K9+670-K13+120段）治理工程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薛英辉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9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副区长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F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张家村至板仓子村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E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戴宏伟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6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副镇长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2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刘树忠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E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站员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D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张家村     板仓子村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E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李国财     王芝元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8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村书记、主任 村书记、主任</w:t>
            </w:r>
          </w:p>
        </w:tc>
      </w:tr>
      <w:tr w14:paraId="03BA3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4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四平市叶赫河干流（K13+120-K17+820段）治理工程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薛英辉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副区长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板仓子村至杨木林子村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戴宏伟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C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副镇长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刘树忠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站员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板仓子村   杨木林子村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王芝元     谢金志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村书记、主任 村书记、主任</w:t>
            </w:r>
          </w:p>
        </w:tc>
      </w:tr>
      <w:tr w14:paraId="3F52A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四平市叶赫干流（K0+200至K3+225段)（K17+820至K19+263段)治理工程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薛英辉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D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副区长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FB11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杨木林村至新立村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69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戴宏伟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E9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副镇长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刘树忠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站员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杨木林村 新立村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谢金志   张和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村书记、主任 村书记、主任</w:t>
            </w:r>
          </w:p>
        </w:tc>
      </w:tr>
      <w:tr w14:paraId="6A40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6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3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条子河四平市北河（河道桩号0+180～7+872）工程（护岸）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薛英辉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副区长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806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 xml:space="preserve">河夹信子村   </w:t>
            </w:r>
          </w:p>
          <w:p w14:paraId="04E7BD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</w:pPr>
          </w:p>
          <w:p w14:paraId="48EA0DBB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长发村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田立夫</w:t>
            </w:r>
          </w:p>
          <w:p w14:paraId="3E47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李鑫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党委副书记</w:t>
            </w:r>
          </w:p>
          <w:p w14:paraId="0E88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司法委员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田长伟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站长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河夹信子村</w:t>
            </w:r>
          </w:p>
          <w:p w14:paraId="165D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长发村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李彦明</w:t>
            </w:r>
          </w:p>
          <w:p w14:paraId="5334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郭广文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村书记</w:t>
            </w:r>
          </w:p>
          <w:p w14:paraId="2D3F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村书记</w:t>
            </w:r>
          </w:p>
        </w:tc>
      </w:tr>
      <w:tr w14:paraId="5943B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7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条子河桃源社区段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薛英辉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副区长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一面城至北大桥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吕超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副主任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张宏艳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社区  书记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桃源社区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张宏艳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社区书记</w:t>
            </w:r>
          </w:p>
        </w:tc>
      </w:tr>
      <w:tr w14:paraId="762DD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8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东条子河北大桥社区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薛英辉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副区长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东条子河解放街段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赵晓溪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副主任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陈诚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社区  主任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北大桥社区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陈诚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社区主任</w:t>
            </w:r>
          </w:p>
        </w:tc>
      </w:tr>
      <w:tr w14:paraId="011EE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9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南条子河黄土坑段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薛英辉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副区长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南桥、振兴段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冯凯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主任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安美凝</w:t>
            </w:r>
          </w:p>
          <w:p w14:paraId="0FC7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孟晓杰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社区  主任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南桥社区</w:t>
            </w:r>
          </w:p>
          <w:p w14:paraId="2B9B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振兴社区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安美凝</w:t>
            </w:r>
          </w:p>
          <w:p w14:paraId="5DF0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孟晓杰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社区主任</w:t>
            </w:r>
          </w:p>
          <w:p w14:paraId="2B66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社区主任</w:t>
            </w:r>
          </w:p>
        </w:tc>
      </w:tr>
      <w:tr w14:paraId="5DBF9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南条子河平南街段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薛英辉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副区长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平东段至南桥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林国成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主任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刘为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村级  河长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平东社区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刘为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社区主任</w:t>
            </w:r>
          </w:p>
        </w:tc>
      </w:tr>
    </w:tbl>
    <w:p w14:paraId="56684B6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8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2025-05-22T07:32:56Z</dcterms:created>
  <dc:creator>TDZWJ</dc:creator>
  <cp:lastModifiedBy>TDZWJ</cp:lastModifiedBy>
  <dcterms:modified xsi:type="dcterms:W3CDTF">2025-05-22T07:33:18Z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eyJoZGlkIjoiMmFhNjM4YWU2NmQxZmQ5NjQ2MDU2ZjA2NjMzMGI3YWYifQ==</vt:lpwstr>
  </property>
  <property fmtid="{D5CDD505-2E9C-101B-9397-08002B2CF9AE}" pid="4" name="ICV">
    <vt:lpwstr>4C7D24F3C1394109A800624AE495C925_12</vt:lpwstr>
  </property>
</Properties>
</file>